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obcisła sukienka - dlaczego warto mieć ją w swojej szafie?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ma swój ukształtowany styl i oczywiste jest, że nasze gusta różnią się od siebie, często dość znacznie. Istnieje jednak kilka klasycznych elementów garderoby, które każde z nas powinna mieć w swojej szafie. Jest to między innymi &lt;strong&gt;czarna obcisła sukienka&lt;/strong&gt;.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Zgodnie z największymi nazwiskami ze świata mody, istnieje kilka podstawowych elementów garderoby, które każda z nas powinna posiadać w swojej szafie. Ponoć nigdy nie wychodzą z mody i pasują na każdą okazję. Mowa o białej koszuli, dobrze skrojonych jeansach czy beżowym trenczu. Najczęściej wymieniana jest także klasyczna, obcisła czarna sukienka.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Czarna obcisła sukienka - stylizacja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r>
        <w:rPr>
          <w:rFonts w:ascii="calibri" w:hAnsi="calibri" w:eastAsia="calibri" w:cs="calibri"/>
          <w:sz w:val="24"/>
          <w:szCs w:val="24"/>
          <w:b/>
        </w:rPr>
        <w:t xml:space="preserve">czarna obcisła sukienka</w:t>
      </w:r>
      <w:r>
        <w:rPr>
          <w:rFonts w:ascii="calibri" w:hAnsi="calibri" w:eastAsia="calibri" w:cs="calibri"/>
          <w:sz w:val="24"/>
          <w:szCs w:val="24"/>
        </w:rPr>
        <w:t xml:space="preserve"> sprawdzi się praktycznie zawsze. Nigdy nie wychodzi z mody i możemy ubierać ją zarówno na co dzień, jak i na większe okazje. Jest elegancka, a jednocześnie niesamowicie uniwersalna. Dodatkowo, czarny kolor optycznie wyszczupla. Dobierając odpowiednie dodatki oraz buty, możemy całkowicie odmienić jej wygląd. Przykładowo, inaczej prezentować się będzie ze szpilkami i czerwoną szminką, a inaczej z białymi tenisówkami i modnym plecakiem. </w:t>
      </w:r>
    </w:p>
    <w:p/>
    <w:p/>
    <w:p>
      <w:pPr>
        <w:jc w:val="center"/>
      </w:pPr>
      <w:r>
        <w:pict>
          <v:shape type="#_x0000_t75" style="width:431px; height:6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klasyczną sukienkę?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 obcisła sukienka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mogła dobrze pełnić swoją rolę, powinna zostać odpowiednio dobrana do naszej figury i stylu. Pamiętajmy aby nie wybierać sukienki zbyt małej, która będzie prezentować się wulgarnie. Jeśli nudzą nas proste, klasyczne ubrania, możemy zdecydować się na klasykę z twistem, czyli np. ciekawym wycięciem na plecach czy wiązaniem w pasie.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ani-boutique.pl/kategorie/52-sukienka-sara-ecr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2026-06-29T09:06:23+02:00</dcterms:created>
  <dcterms:modified xsi:type="dcterms:W3CDTF">2026-06-29T09:06:23+02:00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